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A88" w:rsidRDefault="00056A88"/>
    <w:p w:rsidR="00272546" w:rsidRDefault="001A18EB">
      <w:r>
        <w:rPr>
          <w:noProof/>
          <w:lang w:eastAsia="ru-RU"/>
        </w:rPr>
        <w:drawing>
          <wp:inline distT="0" distB="0" distL="0" distR="0" wp14:anchorId="4BCC3288" wp14:editId="73BB579B">
            <wp:extent cx="5943597" cy="1076325"/>
            <wp:effectExtent l="0" t="0" r="635" b="0"/>
            <wp:docPr id="1" name="Рисунок 1" descr="Бланк пись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письм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75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45B0" w:rsidRPr="00080092" w:rsidRDefault="00C745B0" w:rsidP="00C745B0">
      <w:pPr>
        <w:ind w:left="7230" w:firstLine="5"/>
        <w:rPr>
          <w:rFonts w:ascii="Times New Roman" w:hAnsi="Times New Roman" w:cs="Times New Roman"/>
          <w:bCs/>
        </w:rPr>
      </w:pPr>
      <w:r w:rsidRPr="00080092">
        <w:rPr>
          <w:rFonts w:ascii="Times New Roman" w:hAnsi="Times New Roman" w:cs="Times New Roman"/>
          <w:bCs/>
        </w:rPr>
        <w:t>УТВЕРЖДАЮ</w:t>
      </w:r>
    </w:p>
    <w:p w:rsidR="00C745B0" w:rsidRPr="00080092" w:rsidRDefault="00C745B0" w:rsidP="00C745B0">
      <w:pPr>
        <w:spacing w:after="0" w:line="240" w:lineRule="auto"/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 Генеральн</w:t>
      </w:r>
      <w:r w:rsidR="00CB29F8">
        <w:rPr>
          <w:rFonts w:ascii="Times New Roman" w:hAnsi="Times New Roman" w:cs="Times New Roman"/>
        </w:rPr>
        <w:t>ый</w:t>
      </w:r>
      <w:r w:rsidRPr="00080092">
        <w:rPr>
          <w:rFonts w:ascii="Times New Roman" w:hAnsi="Times New Roman" w:cs="Times New Roman"/>
        </w:rPr>
        <w:t xml:space="preserve"> директор</w:t>
      </w:r>
    </w:p>
    <w:p w:rsidR="00C745B0" w:rsidRPr="00080092" w:rsidRDefault="00C745B0" w:rsidP="00C745B0">
      <w:pPr>
        <w:spacing w:after="0" w:line="240" w:lineRule="auto"/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АО «</w:t>
      </w:r>
      <w:proofErr w:type="spellStart"/>
      <w:r w:rsidRPr="00080092">
        <w:rPr>
          <w:rFonts w:ascii="Times New Roman" w:hAnsi="Times New Roman" w:cs="Times New Roman"/>
        </w:rPr>
        <w:t>Выборгтеплоэнерго</w:t>
      </w:r>
      <w:proofErr w:type="spellEnd"/>
      <w:r w:rsidRPr="00080092">
        <w:rPr>
          <w:rFonts w:ascii="Times New Roman" w:hAnsi="Times New Roman" w:cs="Times New Roman"/>
        </w:rPr>
        <w:t>»</w:t>
      </w:r>
    </w:p>
    <w:p w:rsidR="00C745B0" w:rsidRPr="00080092" w:rsidRDefault="00C745B0" w:rsidP="00C745B0">
      <w:pPr>
        <w:spacing w:after="0" w:line="240" w:lineRule="auto"/>
        <w:ind w:left="6096"/>
        <w:rPr>
          <w:rFonts w:ascii="Times New Roman" w:hAnsi="Times New Roman" w:cs="Times New Roman"/>
        </w:rPr>
      </w:pPr>
    </w:p>
    <w:p w:rsidR="00C745B0" w:rsidRPr="00080092" w:rsidRDefault="00C745B0" w:rsidP="00C745B0">
      <w:pPr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_____________</w:t>
      </w:r>
      <w:r w:rsidR="00CB29F8">
        <w:rPr>
          <w:rFonts w:ascii="Times New Roman" w:hAnsi="Times New Roman" w:cs="Times New Roman"/>
        </w:rPr>
        <w:t>А</w:t>
      </w:r>
      <w:r w:rsidRPr="00080092">
        <w:rPr>
          <w:rFonts w:ascii="Times New Roman" w:hAnsi="Times New Roman" w:cs="Times New Roman"/>
        </w:rPr>
        <w:t>.</w:t>
      </w:r>
      <w:r w:rsidR="00CB29F8">
        <w:rPr>
          <w:rFonts w:ascii="Times New Roman" w:hAnsi="Times New Roman" w:cs="Times New Roman"/>
        </w:rPr>
        <w:t>В</w:t>
      </w:r>
      <w:r w:rsidRPr="00080092">
        <w:rPr>
          <w:rFonts w:ascii="Times New Roman" w:hAnsi="Times New Roman" w:cs="Times New Roman"/>
        </w:rPr>
        <w:t xml:space="preserve">. </w:t>
      </w:r>
      <w:r w:rsidR="00CB29F8">
        <w:rPr>
          <w:rFonts w:ascii="Times New Roman" w:hAnsi="Times New Roman" w:cs="Times New Roman"/>
        </w:rPr>
        <w:t>Кривонос</w:t>
      </w:r>
    </w:p>
    <w:p w:rsidR="00C745B0" w:rsidRPr="00080092" w:rsidRDefault="00C745B0" w:rsidP="00C745B0">
      <w:pPr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     «</w:t>
      </w:r>
      <w:r w:rsidR="00406B87">
        <w:rPr>
          <w:rFonts w:ascii="Times New Roman" w:hAnsi="Times New Roman" w:cs="Times New Roman"/>
        </w:rPr>
        <w:t>0</w:t>
      </w:r>
      <w:r w:rsidR="00A61D6E">
        <w:rPr>
          <w:rFonts w:ascii="Times New Roman" w:hAnsi="Times New Roman" w:cs="Times New Roman"/>
        </w:rPr>
        <w:t>8</w:t>
      </w:r>
      <w:r w:rsidRPr="00080092">
        <w:rPr>
          <w:rFonts w:ascii="Times New Roman" w:hAnsi="Times New Roman" w:cs="Times New Roman"/>
        </w:rPr>
        <w:t xml:space="preserve">» </w:t>
      </w:r>
      <w:r w:rsidR="00406B87">
        <w:rPr>
          <w:rFonts w:ascii="Times New Roman" w:hAnsi="Times New Roman" w:cs="Times New Roman"/>
        </w:rPr>
        <w:t>ию</w:t>
      </w:r>
      <w:r w:rsidR="00FD1B80">
        <w:rPr>
          <w:rFonts w:ascii="Times New Roman" w:hAnsi="Times New Roman" w:cs="Times New Roman"/>
        </w:rPr>
        <w:t>л</w:t>
      </w:r>
      <w:r w:rsidR="00406B87">
        <w:rPr>
          <w:rFonts w:ascii="Times New Roman" w:hAnsi="Times New Roman" w:cs="Times New Roman"/>
        </w:rPr>
        <w:t>я</w:t>
      </w:r>
      <w:r w:rsidRPr="00080092">
        <w:rPr>
          <w:rFonts w:ascii="Times New Roman" w:hAnsi="Times New Roman" w:cs="Times New Roman"/>
        </w:rPr>
        <w:t xml:space="preserve"> 202</w:t>
      </w:r>
      <w:r w:rsidR="00CB29F8">
        <w:rPr>
          <w:rFonts w:ascii="Times New Roman" w:hAnsi="Times New Roman" w:cs="Times New Roman"/>
        </w:rPr>
        <w:t>5</w:t>
      </w:r>
      <w:r w:rsidRPr="00080092">
        <w:rPr>
          <w:rFonts w:ascii="Times New Roman" w:hAnsi="Times New Roman" w:cs="Times New Roman"/>
        </w:rPr>
        <w:t xml:space="preserve"> года</w:t>
      </w:r>
    </w:p>
    <w:p w:rsidR="001A18EB" w:rsidRPr="00080092" w:rsidRDefault="001A18EB" w:rsidP="001A18EB">
      <w:pPr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 </w:t>
      </w:r>
    </w:p>
    <w:p w:rsidR="005A389F" w:rsidRPr="00A61D6E" w:rsidRDefault="005A389F" w:rsidP="00774BCF">
      <w:pPr>
        <w:ind w:left="-567"/>
        <w:jc w:val="center"/>
        <w:outlineLvl w:val="1"/>
        <w:rPr>
          <w:rFonts w:ascii="Times New Roman" w:hAnsi="Times New Roman" w:cs="Times New Roman"/>
          <w:b/>
          <w:sz w:val="24"/>
          <w:szCs w:val="24"/>
          <w:lang w:eastAsia="ru-RU" w:bidi="hi-IN"/>
        </w:rPr>
      </w:pPr>
      <w:r w:rsidRPr="00A61D6E">
        <w:rPr>
          <w:rFonts w:ascii="Times New Roman" w:hAnsi="Times New Roman" w:cs="Times New Roman"/>
          <w:b/>
          <w:bCs/>
          <w:kern w:val="2"/>
          <w:sz w:val="24"/>
          <w:szCs w:val="24"/>
        </w:rPr>
        <w:t xml:space="preserve">Протокол подведения итогов запроса предложений </w:t>
      </w:r>
      <w:r w:rsidRPr="00A61D6E">
        <w:rPr>
          <w:rFonts w:ascii="Times New Roman" w:hAnsi="Times New Roman" w:cs="Times New Roman"/>
          <w:b/>
          <w:bCs/>
          <w:kern w:val="2"/>
          <w:sz w:val="24"/>
          <w:szCs w:val="24"/>
        </w:rPr>
        <w:br/>
        <w:t>№ 03-</w:t>
      </w:r>
      <w:r w:rsidR="00406B87" w:rsidRPr="00A61D6E">
        <w:rPr>
          <w:rFonts w:ascii="Times New Roman" w:hAnsi="Times New Roman" w:cs="Times New Roman"/>
          <w:b/>
          <w:bCs/>
          <w:kern w:val="2"/>
          <w:sz w:val="24"/>
          <w:szCs w:val="24"/>
        </w:rPr>
        <w:t>1</w:t>
      </w:r>
      <w:r w:rsidR="00A61D6E" w:rsidRPr="00A61D6E">
        <w:rPr>
          <w:rFonts w:ascii="Times New Roman" w:hAnsi="Times New Roman" w:cs="Times New Roman"/>
          <w:b/>
          <w:bCs/>
          <w:kern w:val="2"/>
          <w:sz w:val="24"/>
          <w:szCs w:val="24"/>
        </w:rPr>
        <w:t>6</w:t>
      </w:r>
      <w:r w:rsidRPr="00A61D6E">
        <w:rPr>
          <w:rFonts w:ascii="Times New Roman" w:hAnsi="Times New Roman" w:cs="Times New Roman"/>
          <w:b/>
          <w:bCs/>
          <w:kern w:val="2"/>
          <w:sz w:val="24"/>
          <w:szCs w:val="24"/>
        </w:rPr>
        <w:t>-ЗП (</w:t>
      </w:r>
      <w:r w:rsidR="00A61D6E" w:rsidRPr="00A61D6E">
        <w:rPr>
          <w:rFonts w:ascii="Times New Roman" w:hAnsi="Times New Roman" w:cs="Times New Roman"/>
          <w:b/>
          <w:bCs/>
          <w:kern w:val="2"/>
          <w:sz w:val="24"/>
          <w:szCs w:val="24"/>
        </w:rPr>
        <w:t>3536744</w:t>
      </w:r>
      <w:r w:rsidRPr="00A61D6E">
        <w:rPr>
          <w:rFonts w:ascii="Times New Roman" w:hAnsi="Times New Roman" w:cs="Times New Roman"/>
          <w:b/>
          <w:bCs/>
          <w:kern w:val="2"/>
          <w:sz w:val="24"/>
          <w:szCs w:val="24"/>
        </w:rPr>
        <w:t>)</w:t>
      </w:r>
      <w:r w:rsidRPr="00A61D6E">
        <w:rPr>
          <w:rFonts w:ascii="Times New Roman" w:hAnsi="Times New Roman" w:cs="Times New Roman"/>
          <w:b/>
          <w:sz w:val="24"/>
          <w:szCs w:val="24"/>
          <w:lang w:eastAsia="ru-RU" w:bidi="hi-IN"/>
        </w:rPr>
        <w:t>, участниками которого могут быть только субъекты малого и среднего предпринимательства</w:t>
      </w:r>
      <w:r w:rsidR="00E07698" w:rsidRPr="00A61D6E">
        <w:rPr>
          <w:rFonts w:ascii="Times New Roman" w:hAnsi="Times New Roman" w:cs="Times New Roman"/>
          <w:b/>
          <w:sz w:val="24"/>
          <w:szCs w:val="24"/>
          <w:lang w:eastAsia="ru-RU" w:bidi="hi-IN"/>
        </w:rPr>
        <w:t>.</w:t>
      </w:r>
    </w:p>
    <w:tbl>
      <w:tblPr>
        <w:tblStyle w:val="a6"/>
        <w:tblW w:w="9571" w:type="dxa"/>
        <w:tblInd w:w="-567" w:type="dxa"/>
        <w:tblLook w:val="04A0" w:firstRow="1" w:lastRow="0" w:firstColumn="1" w:lastColumn="0" w:noHBand="0" w:noVBand="1"/>
      </w:tblPr>
      <w:tblGrid>
        <w:gridCol w:w="5779"/>
        <w:gridCol w:w="3792"/>
      </w:tblGrid>
      <w:tr w:rsidR="00D05D13" w:rsidRPr="00A61D6E" w:rsidTr="00D05D13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D05D13" w:rsidRPr="00A61D6E" w:rsidRDefault="00D05D13" w:rsidP="00C745B0">
            <w:pPr>
              <w:outlineLvl w:val="1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D05D13" w:rsidRPr="00A61D6E" w:rsidRDefault="00D05D13" w:rsidP="00EE1E17">
            <w:pPr>
              <w:ind w:left="-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092" w:rsidRPr="00A61D6E" w:rsidTr="00080092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080092" w:rsidRPr="00A61D6E" w:rsidRDefault="00080092" w:rsidP="00EE1E17">
            <w:pPr>
              <w:outlineLvl w:val="1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1D0E43" w:rsidRPr="00A61D6E" w:rsidRDefault="001D0E43" w:rsidP="00EE1E17">
            <w:pPr>
              <w:ind w:left="-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D6E" w:rsidRPr="00A61D6E" w:rsidTr="00A61D6E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A61D6E" w:rsidRPr="00A61D6E" w:rsidRDefault="00A61D6E" w:rsidP="009F755A">
            <w:pPr>
              <w:outlineLvl w:val="1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A61D6E" w:rsidRPr="00A61D6E" w:rsidRDefault="00A61D6E" w:rsidP="009F755A">
            <w:pPr>
              <w:ind w:left="-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1D6E">
              <w:rPr>
                <w:rFonts w:ascii="Times New Roman" w:hAnsi="Times New Roman" w:cs="Times New Roman"/>
                <w:sz w:val="24"/>
                <w:szCs w:val="24"/>
              </w:rPr>
              <w:t>Дата публикации: 08.07.2025</w:t>
            </w:r>
          </w:p>
        </w:tc>
      </w:tr>
      <w:tr w:rsidR="00A61D6E" w:rsidRPr="00A61D6E" w:rsidTr="009F755A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61D6E" w:rsidRPr="00A61D6E" w:rsidRDefault="00A61D6E" w:rsidP="009F755A">
            <w:pPr>
              <w:spacing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A61D6E">
              <w:rPr>
                <w:rFonts w:ascii="Times New Roman" w:hAnsi="Times New Roman" w:cs="Times New Roman"/>
                <w:sz w:val="24"/>
                <w:szCs w:val="24"/>
              </w:rPr>
              <w:t>Заказчи</w:t>
            </w:r>
            <w:proofErr w:type="gramStart"/>
            <w:r w:rsidRPr="00A61D6E">
              <w:rPr>
                <w:rFonts w:ascii="Times New Roman" w:hAnsi="Times New Roman" w:cs="Times New Roman"/>
                <w:sz w:val="24"/>
                <w:szCs w:val="24"/>
              </w:rPr>
              <w:t>к(</w:t>
            </w:r>
            <w:proofErr w:type="gramEnd"/>
            <w:r w:rsidRPr="00A61D6E">
              <w:rPr>
                <w:rFonts w:ascii="Times New Roman" w:hAnsi="Times New Roman" w:cs="Times New Roman"/>
                <w:sz w:val="24"/>
                <w:szCs w:val="24"/>
              </w:rPr>
              <w:t xml:space="preserve">и), заключающие договор: </w:t>
            </w:r>
            <w:r w:rsidRPr="00A61D6E">
              <w:rPr>
                <w:rFonts w:ascii="Times New Roman" w:hAnsi="Times New Roman" w:cs="Times New Roman"/>
              </w:rPr>
              <w:t>АКЦИОНЕРНОЕ ОБЩЕСТВО "ВЫБОРГТЕПЛОЭНЕРГО"</w:t>
            </w:r>
          </w:p>
        </w:tc>
      </w:tr>
    </w:tbl>
    <w:p w:rsidR="00A61D6E" w:rsidRPr="00A61D6E" w:rsidRDefault="00A61D6E" w:rsidP="00A61D6E">
      <w:pPr>
        <w:numPr>
          <w:ilvl w:val="0"/>
          <w:numId w:val="14"/>
        </w:numPr>
        <w:tabs>
          <w:tab w:val="clear" w:pos="720"/>
          <w:tab w:val="left" w:pos="-567"/>
        </w:tabs>
        <w:suppressAutoHyphens/>
        <w:spacing w:beforeAutospacing="1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A61D6E">
        <w:rPr>
          <w:rFonts w:ascii="Times New Roman" w:hAnsi="Times New Roman" w:cs="Times New Roman"/>
          <w:sz w:val="24"/>
          <w:szCs w:val="24"/>
        </w:rPr>
        <w:t>Контактное лицо:</w:t>
      </w:r>
      <w:r w:rsidRPr="00A61D6E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Макарова М. А., +7 (81378) 33363, marina.makarova1971@mail.ru</w:t>
      </w:r>
      <w:r w:rsidRPr="00A61D6E">
        <w:rPr>
          <w:rFonts w:ascii="Times New Roman" w:hAnsi="Times New Roman" w:cs="Times New Roman"/>
          <w:sz w:val="24"/>
          <w:szCs w:val="24"/>
        </w:rPr>
        <w:t>.</w:t>
      </w:r>
    </w:p>
    <w:p w:rsidR="00A61D6E" w:rsidRPr="00A61D6E" w:rsidRDefault="00A61D6E" w:rsidP="00A61D6E">
      <w:pPr>
        <w:numPr>
          <w:ilvl w:val="0"/>
          <w:numId w:val="14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A61D6E">
        <w:rPr>
          <w:rFonts w:ascii="Times New Roman" w:hAnsi="Times New Roman" w:cs="Times New Roman"/>
          <w:sz w:val="24"/>
          <w:szCs w:val="24"/>
        </w:rPr>
        <w:t xml:space="preserve">Наименование закупки: Выполнение  работ по строительству новой тепловой сети от котельной по </w:t>
      </w:r>
      <w:proofErr w:type="spellStart"/>
      <w:r w:rsidRPr="00A61D6E">
        <w:rPr>
          <w:rFonts w:ascii="Times New Roman" w:hAnsi="Times New Roman" w:cs="Times New Roman"/>
          <w:sz w:val="24"/>
          <w:szCs w:val="24"/>
        </w:rPr>
        <w:t>Сайменскому</w:t>
      </w:r>
      <w:proofErr w:type="spellEnd"/>
      <w:r w:rsidRPr="00A61D6E">
        <w:rPr>
          <w:rFonts w:ascii="Times New Roman" w:hAnsi="Times New Roman" w:cs="Times New Roman"/>
          <w:sz w:val="24"/>
          <w:szCs w:val="24"/>
        </w:rPr>
        <w:t xml:space="preserve"> шоссе д.44 с подключением абонентов от угольной котельной на </w:t>
      </w:r>
      <w:proofErr w:type="spellStart"/>
      <w:r w:rsidRPr="00A61D6E">
        <w:rPr>
          <w:rFonts w:ascii="Times New Roman" w:hAnsi="Times New Roman" w:cs="Times New Roman"/>
          <w:sz w:val="24"/>
          <w:szCs w:val="24"/>
        </w:rPr>
        <w:t>Сайменском</w:t>
      </w:r>
      <w:proofErr w:type="spellEnd"/>
      <w:r w:rsidRPr="00A61D6E">
        <w:rPr>
          <w:rFonts w:ascii="Times New Roman" w:hAnsi="Times New Roman" w:cs="Times New Roman"/>
          <w:sz w:val="24"/>
          <w:szCs w:val="24"/>
        </w:rPr>
        <w:t xml:space="preserve"> шоссе д.19 в г. Выборг, Выборгского района,  Ленинградской области</w:t>
      </w:r>
      <w:r w:rsidRPr="00A61D6E"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A61D6E" w:rsidRPr="00A61D6E" w:rsidRDefault="00A61D6E" w:rsidP="00A61D6E">
      <w:pPr>
        <w:numPr>
          <w:ilvl w:val="0"/>
          <w:numId w:val="14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A61D6E">
        <w:rPr>
          <w:rFonts w:ascii="Times New Roman" w:hAnsi="Times New Roman" w:cs="Times New Roman"/>
          <w:sz w:val="24"/>
          <w:szCs w:val="24"/>
        </w:rPr>
        <w:t>Номер лота: 1</w:t>
      </w:r>
      <w:r w:rsidRPr="00A61D6E"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A61D6E" w:rsidRPr="00A61D6E" w:rsidRDefault="00A61D6E" w:rsidP="00A61D6E">
      <w:pPr>
        <w:numPr>
          <w:ilvl w:val="0"/>
          <w:numId w:val="14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A61D6E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Наименование предмета договора: Выполнение  работ по строительству новой тепловой сети от котельной по </w:t>
      </w:r>
      <w:proofErr w:type="spellStart"/>
      <w:r w:rsidRPr="00A61D6E">
        <w:rPr>
          <w:rFonts w:ascii="Times New Roman" w:hAnsi="Times New Roman" w:cs="Times New Roman"/>
          <w:sz w:val="24"/>
          <w:szCs w:val="24"/>
          <w:lang w:eastAsia="zh-CN" w:bidi="hi-IN"/>
        </w:rPr>
        <w:t>Сайменскому</w:t>
      </w:r>
      <w:proofErr w:type="spellEnd"/>
      <w:r w:rsidRPr="00A61D6E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шосс</w:t>
      </w:r>
      <w:r w:rsidRPr="00A61D6E">
        <w:rPr>
          <w:rFonts w:ascii="Times New Roman" w:hAnsi="Times New Roman" w:cs="Times New Roman"/>
          <w:sz w:val="24"/>
          <w:szCs w:val="24"/>
          <w:lang w:eastAsia="zh-CN" w:bidi="hi-IN"/>
        </w:rPr>
        <w:t>е</w:t>
      </w:r>
      <w:r w:rsidRPr="00A61D6E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д.44 с подключением абонентов от угольной котельной на </w:t>
      </w:r>
      <w:proofErr w:type="spellStart"/>
      <w:r w:rsidRPr="00A61D6E">
        <w:rPr>
          <w:rFonts w:ascii="Times New Roman" w:hAnsi="Times New Roman" w:cs="Times New Roman"/>
          <w:sz w:val="24"/>
          <w:szCs w:val="24"/>
          <w:lang w:eastAsia="zh-CN" w:bidi="hi-IN"/>
        </w:rPr>
        <w:t>Сайменском</w:t>
      </w:r>
      <w:proofErr w:type="spellEnd"/>
      <w:r w:rsidRPr="00A61D6E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шоссе д.19 в г. Выборг, Выборгского района,  Ленинградской области</w:t>
      </w:r>
      <w:r w:rsidRPr="00A61D6E">
        <w:rPr>
          <w:rFonts w:ascii="Times New Roman" w:hAnsi="Times New Roman" w:cs="Times New Roman"/>
          <w:lang w:eastAsia="zh-CN" w:bidi="hi-IN"/>
        </w:rPr>
        <w:t>.</w:t>
      </w:r>
    </w:p>
    <w:p w:rsidR="00A61D6E" w:rsidRPr="00A61D6E" w:rsidRDefault="00A61D6E" w:rsidP="00A61D6E">
      <w:pPr>
        <w:numPr>
          <w:ilvl w:val="0"/>
          <w:numId w:val="14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A61D6E">
        <w:rPr>
          <w:rFonts w:ascii="Times New Roman" w:hAnsi="Times New Roman" w:cs="Times New Roman"/>
          <w:sz w:val="24"/>
          <w:szCs w:val="24"/>
        </w:rPr>
        <w:t>Срок предоставления документации: с 30.06.2025 по 08.07.2025.</w:t>
      </w:r>
    </w:p>
    <w:p w:rsidR="00A61D6E" w:rsidRPr="00A61D6E" w:rsidRDefault="00A61D6E" w:rsidP="00A61D6E">
      <w:pPr>
        <w:numPr>
          <w:ilvl w:val="0"/>
          <w:numId w:val="14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A61D6E">
        <w:rPr>
          <w:rFonts w:ascii="Times New Roman" w:hAnsi="Times New Roman" w:cs="Times New Roman"/>
          <w:sz w:val="24"/>
          <w:szCs w:val="24"/>
        </w:rPr>
        <w:t>Дата начала подачи заявок: 30.06.2025.</w:t>
      </w:r>
      <w:bookmarkStart w:id="0" w:name="_GoBack"/>
      <w:bookmarkEnd w:id="0"/>
    </w:p>
    <w:p w:rsidR="00A61D6E" w:rsidRPr="00A61D6E" w:rsidRDefault="00A61D6E" w:rsidP="00A61D6E">
      <w:pPr>
        <w:numPr>
          <w:ilvl w:val="0"/>
          <w:numId w:val="14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A61D6E">
        <w:rPr>
          <w:rFonts w:ascii="Times New Roman" w:hAnsi="Times New Roman" w:cs="Times New Roman"/>
          <w:sz w:val="24"/>
          <w:szCs w:val="24"/>
        </w:rPr>
        <w:t>Дата рассмотрения заявок:</w:t>
      </w:r>
      <w:r w:rsidRPr="00A61D6E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08.07.2025</w:t>
      </w:r>
      <w:r w:rsidRPr="00A61D6E">
        <w:rPr>
          <w:rFonts w:ascii="Times New Roman" w:hAnsi="Times New Roman" w:cs="Times New Roman"/>
          <w:sz w:val="24"/>
          <w:szCs w:val="24"/>
        </w:rPr>
        <w:t>.</w:t>
      </w:r>
    </w:p>
    <w:p w:rsidR="00A61D6E" w:rsidRPr="00A61D6E" w:rsidRDefault="00A61D6E" w:rsidP="00A61D6E">
      <w:pPr>
        <w:numPr>
          <w:ilvl w:val="0"/>
          <w:numId w:val="14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A61D6E">
        <w:rPr>
          <w:rFonts w:ascii="Times New Roman" w:hAnsi="Times New Roman" w:cs="Times New Roman"/>
          <w:sz w:val="24"/>
          <w:szCs w:val="24"/>
        </w:rPr>
        <w:t>Место рассмотрения заявок:</w:t>
      </w:r>
      <w:r w:rsidRPr="00A61D6E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188810, ЛЕНИНГРАДСКАЯ ОБЛАСТЬ, </w:t>
      </w:r>
      <w:proofErr w:type="spellStart"/>
      <w:r w:rsidRPr="00A61D6E">
        <w:rPr>
          <w:rFonts w:ascii="Times New Roman" w:hAnsi="Times New Roman" w:cs="Times New Roman"/>
          <w:sz w:val="24"/>
          <w:szCs w:val="24"/>
          <w:lang w:eastAsia="zh-CN" w:bidi="hi-IN"/>
        </w:rPr>
        <w:t>м</w:t>
      </w:r>
      <w:proofErr w:type="gramStart"/>
      <w:r w:rsidRPr="00A61D6E">
        <w:rPr>
          <w:rFonts w:ascii="Times New Roman" w:hAnsi="Times New Roman" w:cs="Times New Roman"/>
          <w:sz w:val="24"/>
          <w:szCs w:val="24"/>
          <w:lang w:eastAsia="zh-CN" w:bidi="hi-IN"/>
        </w:rPr>
        <w:t>.р</w:t>
      </w:r>
      <w:proofErr w:type="spellEnd"/>
      <w:proofErr w:type="gramEnd"/>
      <w:r w:rsidRPr="00A61D6E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 w:rsidRPr="00A61D6E">
        <w:rPr>
          <w:rFonts w:ascii="Times New Roman" w:hAnsi="Times New Roman" w:cs="Times New Roman"/>
          <w:sz w:val="24"/>
          <w:szCs w:val="24"/>
          <w:lang w:eastAsia="zh-CN" w:bidi="hi-IN"/>
        </w:rPr>
        <w:t>УЛ</w:t>
      </w:r>
      <w:proofErr w:type="gramEnd"/>
      <w:r w:rsidRPr="00A61D6E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СУХОВА, Д. 2.</w:t>
      </w:r>
    </w:p>
    <w:p w:rsidR="00A61D6E" w:rsidRPr="00A61D6E" w:rsidRDefault="00A61D6E" w:rsidP="00A61D6E">
      <w:pPr>
        <w:numPr>
          <w:ilvl w:val="0"/>
          <w:numId w:val="14"/>
        </w:numPr>
        <w:tabs>
          <w:tab w:val="clear" w:pos="720"/>
          <w:tab w:val="left" w:pos="-567"/>
        </w:tabs>
        <w:suppressAutoHyphens/>
        <w:spacing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A61D6E">
        <w:rPr>
          <w:rFonts w:ascii="Times New Roman" w:hAnsi="Times New Roman" w:cs="Times New Roman"/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A61D6E" w:rsidRPr="00A61D6E" w:rsidTr="009F755A">
        <w:trPr>
          <w:trHeight w:val="387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A61D6E" w:rsidRPr="00A61D6E" w:rsidRDefault="00A61D6E" w:rsidP="009F75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D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A61D6E" w:rsidRPr="00A61D6E" w:rsidRDefault="00A61D6E" w:rsidP="009F75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D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A61D6E" w:rsidRPr="00A61D6E" w:rsidRDefault="00A61D6E" w:rsidP="009F75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D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A61D6E" w:rsidRPr="00A61D6E" w:rsidTr="009F755A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1D6E" w:rsidRPr="00A61D6E" w:rsidRDefault="00A61D6E" w:rsidP="009F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OLE_LINK12"/>
            <w:bookmarkStart w:id="2" w:name="OLE_LINK11"/>
            <w:bookmarkStart w:id="3" w:name="OLE_LINK19"/>
            <w:bookmarkStart w:id="4" w:name="OLE_LINK14"/>
            <w:bookmarkStart w:id="5" w:name="OLE_LINK13"/>
            <w:bookmarkEnd w:id="1"/>
            <w:bookmarkEnd w:id="2"/>
            <w:bookmarkEnd w:id="3"/>
            <w:bookmarkEnd w:id="4"/>
            <w:bookmarkEnd w:id="5"/>
            <w:r w:rsidRPr="00A61D6E">
              <w:rPr>
                <w:rFonts w:ascii="Times New Roman" w:hAnsi="Times New Roman" w:cs="Times New Roman"/>
              </w:rPr>
              <w:t>43.99.90.190 Работы строительные специализированные прочие, не включенные в другие группировки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1D6E" w:rsidRPr="00A61D6E" w:rsidRDefault="00A61D6E" w:rsidP="009F755A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OLE_LINK18"/>
            <w:bookmarkStart w:id="7" w:name="OLE_LINK17"/>
            <w:bookmarkEnd w:id="6"/>
            <w:bookmarkEnd w:id="7"/>
            <w:r w:rsidRPr="00A61D6E">
              <w:rPr>
                <w:rFonts w:ascii="Times New Roman" w:hAnsi="Times New Roman" w:cs="Times New Roman"/>
              </w:rPr>
              <w:t>43 Работы строительные специализированные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1D6E" w:rsidRPr="00A61D6E" w:rsidRDefault="00A61D6E" w:rsidP="009F75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8" w:name="OLE_LINK16"/>
            <w:bookmarkStart w:id="9" w:name="OLE_LINK15"/>
            <w:r w:rsidRPr="00A61D6E">
              <w:rPr>
                <w:rFonts w:ascii="Times New Roman" w:hAnsi="Times New Roman" w:cs="Times New Roman"/>
              </w:rPr>
              <w:t>1</w:t>
            </w:r>
            <w:bookmarkEnd w:id="8"/>
            <w:bookmarkEnd w:id="9"/>
            <w:r w:rsidRPr="00A61D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61D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Штука</w:t>
            </w:r>
            <w:proofErr w:type="spellEnd"/>
            <w:r w:rsidRPr="00A61D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(796)</w:t>
            </w:r>
          </w:p>
        </w:tc>
      </w:tr>
    </w:tbl>
    <w:p w:rsidR="00A61D6E" w:rsidRPr="00A61D6E" w:rsidRDefault="00A61D6E" w:rsidP="00A61D6E">
      <w:pPr>
        <w:numPr>
          <w:ilvl w:val="0"/>
          <w:numId w:val="14"/>
        </w:numPr>
        <w:tabs>
          <w:tab w:val="clear" w:pos="720"/>
          <w:tab w:val="left" w:pos="-567"/>
        </w:tabs>
        <w:suppressAutoHyphens/>
        <w:spacing w:beforeAutospacing="1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A61D6E">
        <w:rPr>
          <w:rFonts w:ascii="Times New Roman" w:hAnsi="Times New Roman" w:cs="Times New Roman"/>
          <w:sz w:val="24"/>
          <w:szCs w:val="24"/>
        </w:rPr>
        <w:t>Начальная (максимальная) цена договора: 30 600 000,00 (Российский рубль), с НДС</w:t>
      </w:r>
    </w:p>
    <w:p w:rsidR="00A61D6E" w:rsidRPr="00A61D6E" w:rsidRDefault="00A61D6E" w:rsidP="00A61D6E">
      <w:pPr>
        <w:pStyle w:val="a5"/>
        <w:numPr>
          <w:ilvl w:val="0"/>
          <w:numId w:val="14"/>
        </w:numPr>
        <w:tabs>
          <w:tab w:val="clear" w:pos="720"/>
          <w:tab w:val="left" w:pos="-540"/>
        </w:tabs>
        <w:spacing w:afterAutospacing="1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A61D6E">
        <w:rPr>
          <w:rFonts w:ascii="Times New Roman" w:hAnsi="Times New Roman" w:cs="Times New Roman"/>
          <w:sz w:val="24"/>
          <w:szCs w:val="24"/>
          <w:lang w:eastAsia="zh-CN" w:bidi="hi-IN"/>
        </w:rPr>
        <w:t>Состав комиссии.</w:t>
      </w:r>
      <w:r w:rsidRPr="00A61D6E"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 w:rsidRPr="00A61D6E"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 w:rsidRPr="00A61D6E">
        <w:rPr>
          <w:rFonts w:ascii="Times New Roman" w:hAnsi="Times New Roman" w:cs="Times New Roman"/>
        </w:rPr>
        <w:t>Всего на заседании присутствовало 5 член</w:t>
      </w:r>
      <w:proofErr w:type="gramStart"/>
      <w:r w:rsidRPr="00A61D6E">
        <w:rPr>
          <w:rFonts w:ascii="Times New Roman" w:hAnsi="Times New Roman" w:cs="Times New Roman"/>
        </w:rPr>
        <w:t>а(</w:t>
      </w:r>
      <w:proofErr w:type="spellStart"/>
      <w:proofErr w:type="gramEnd"/>
      <w:r w:rsidRPr="00A61D6E">
        <w:rPr>
          <w:rFonts w:ascii="Times New Roman" w:hAnsi="Times New Roman" w:cs="Times New Roman"/>
        </w:rPr>
        <w:t>ов</w:t>
      </w:r>
      <w:proofErr w:type="spellEnd"/>
      <w:r w:rsidRPr="00A61D6E">
        <w:rPr>
          <w:rFonts w:ascii="Times New Roman" w:hAnsi="Times New Roman" w:cs="Times New Roman"/>
        </w:rPr>
        <w:t>) комиссии. Кворум имеется. Заседание правомочно.</w:t>
      </w:r>
    </w:p>
    <w:p w:rsidR="00A61D6E" w:rsidRPr="00A61D6E" w:rsidRDefault="00A61D6E" w:rsidP="00A61D6E">
      <w:pPr>
        <w:numPr>
          <w:ilvl w:val="0"/>
          <w:numId w:val="14"/>
        </w:numPr>
        <w:tabs>
          <w:tab w:val="clear" w:pos="720"/>
          <w:tab w:val="left" w:pos="-567"/>
        </w:tabs>
        <w:suppressAutoHyphens/>
        <w:spacing w:beforeAutospacing="1"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A61D6E">
        <w:rPr>
          <w:rFonts w:ascii="Times New Roman" w:hAnsi="Times New Roman" w:cs="Times New Roman"/>
          <w:sz w:val="24"/>
          <w:szCs w:val="24"/>
        </w:rPr>
        <w:t>Сведения об оценке заявок, поданных на участие в закупке, и присвоенных итоговых позициях:</w:t>
      </w:r>
    </w:p>
    <w:tbl>
      <w:tblPr>
        <w:tblW w:w="5000" w:type="pct"/>
        <w:tblInd w:w="-681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25"/>
        <w:gridCol w:w="2257"/>
        <w:gridCol w:w="1553"/>
        <w:gridCol w:w="1965"/>
        <w:gridCol w:w="1453"/>
        <w:gridCol w:w="1558"/>
      </w:tblGrid>
      <w:tr w:rsidR="00A61D6E" w:rsidRPr="00A61D6E" w:rsidTr="009F755A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61D6E" w:rsidRPr="00A61D6E" w:rsidRDefault="00A61D6E" w:rsidP="009F755A">
            <w:pPr>
              <w:ind w:left="-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D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A61D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A61D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61D6E" w:rsidRPr="00A61D6E" w:rsidRDefault="00A61D6E" w:rsidP="009F75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D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61D6E" w:rsidRPr="00A61D6E" w:rsidRDefault="00A61D6E" w:rsidP="009F75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D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Итоговый балл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61D6E" w:rsidRPr="00A61D6E" w:rsidRDefault="00A61D6E" w:rsidP="009F75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D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Лучшее ценовое предложение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61D6E" w:rsidRPr="00A61D6E" w:rsidRDefault="00A61D6E" w:rsidP="009F75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D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Итоговая позиция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61D6E" w:rsidRPr="00A61D6E" w:rsidRDefault="00A61D6E" w:rsidP="009F755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1D6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</w:t>
            </w:r>
          </w:p>
        </w:tc>
      </w:tr>
      <w:tr w:rsidR="00A61D6E" w:rsidRPr="00A61D6E" w:rsidTr="009F755A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D6E" w:rsidRPr="00A61D6E" w:rsidRDefault="00A61D6E" w:rsidP="009F755A">
            <w:pPr>
              <w:ind w:left="-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1D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D6E" w:rsidRPr="00A61D6E" w:rsidRDefault="00A61D6E" w:rsidP="009F755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61D6E">
              <w:rPr>
                <w:rFonts w:ascii="Times New Roman" w:hAnsi="Times New Roman" w:cs="Times New Roman"/>
              </w:rPr>
              <w:t>ООО "КИС СПБ"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D6E" w:rsidRPr="00A61D6E" w:rsidRDefault="00A61D6E" w:rsidP="009F755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61D6E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D6E" w:rsidRPr="00A61D6E" w:rsidRDefault="00A61D6E" w:rsidP="009F755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61D6E">
              <w:rPr>
                <w:rFonts w:ascii="Times New Roman" w:hAnsi="Times New Roman" w:cs="Times New Roman"/>
              </w:rPr>
              <w:t>28 640 900,00 руб., с НДС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D6E" w:rsidRPr="00A61D6E" w:rsidRDefault="00A61D6E" w:rsidP="009F755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61D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D6E" w:rsidRPr="00A61D6E" w:rsidRDefault="00A61D6E" w:rsidP="009F75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61D6E">
              <w:rPr>
                <w:rFonts w:ascii="Times New Roman" w:hAnsi="Times New Roman" w:cs="Times New Roman"/>
              </w:rPr>
              <w:t>Победитель</w:t>
            </w:r>
          </w:p>
        </w:tc>
      </w:tr>
      <w:tr w:rsidR="00A61D6E" w:rsidRPr="00A61D6E" w:rsidTr="009F755A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D6E" w:rsidRPr="00A61D6E" w:rsidRDefault="00A61D6E" w:rsidP="009F755A">
            <w:pPr>
              <w:ind w:left="-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1D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D6E" w:rsidRPr="00A61D6E" w:rsidRDefault="00A61D6E" w:rsidP="009F755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61D6E">
              <w:rPr>
                <w:rFonts w:ascii="Times New Roman" w:hAnsi="Times New Roman" w:cs="Times New Roman"/>
              </w:rPr>
              <w:t>ООО "ТЕПЛОСТРОЙ"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D6E" w:rsidRPr="00A61D6E" w:rsidRDefault="00A61D6E" w:rsidP="009F755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61D6E">
              <w:rPr>
                <w:rFonts w:ascii="Times New Roman" w:hAnsi="Times New Roman" w:cs="Times New Roman"/>
              </w:rPr>
              <w:t>96,2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D6E" w:rsidRPr="00A61D6E" w:rsidRDefault="00A61D6E" w:rsidP="009F755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61D6E">
              <w:rPr>
                <w:rFonts w:ascii="Times New Roman" w:hAnsi="Times New Roman" w:cs="Times New Roman"/>
              </w:rPr>
              <w:t>30 050 011,27 руб., с НДС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D6E" w:rsidRPr="00A61D6E" w:rsidRDefault="00A61D6E" w:rsidP="009F755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61D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D6E" w:rsidRPr="00A61D6E" w:rsidRDefault="00A61D6E" w:rsidP="009F75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10" w:name="OLE_LINK3"/>
            <w:bookmarkStart w:id="11" w:name="OLE_LINK2"/>
            <w:r w:rsidRPr="00A61D6E">
              <w:rPr>
                <w:rFonts w:ascii="Times New Roman" w:hAnsi="Times New Roman" w:cs="Times New Roman"/>
              </w:rPr>
              <w:t>Второе место</w:t>
            </w:r>
            <w:bookmarkEnd w:id="10"/>
            <w:bookmarkEnd w:id="11"/>
          </w:p>
        </w:tc>
      </w:tr>
    </w:tbl>
    <w:p w:rsidR="00A61D6E" w:rsidRPr="00A61D6E" w:rsidRDefault="00A61D6E" w:rsidP="00A61D6E">
      <w:pPr>
        <w:numPr>
          <w:ilvl w:val="0"/>
          <w:numId w:val="14"/>
        </w:numPr>
        <w:tabs>
          <w:tab w:val="clear" w:pos="720"/>
          <w:tab w:val="left" w:pos="-567"/>
        </w:tabs>
        <w:suppressAutoHyphens/>
        <w:spacing w:beforeAutospacing="1"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A61D6E">
        <w:rPr>
          <w:rFonts w:ascii="Times New Roman" w:hAnsi="Times New Roman" w:cs="Times New Roman"/>
          <w:sz w:val="24"/>
          <w:szCs w:val="24"/>
        </w:rPr>
        <w:t>П</w:t>
      </w:r>
      <w:r w:rsidRPr="00A61D6E">
        <w:rPr>
          <w:rFonts w:ascii="Times New Roman" w:hAnsi="Times New Roman" w:cs="Times New Roman"/>
          <w:bCs/>
          <w:sz w:val="24"/>
          <w:szCs w:val="24"/>
        </w:rPr>
        <w:t>ротокол подведения итогов запроса предложений подписан всеми присутствующими на заседании членами комиссии</w:t>
      </w:r>
      <w:r w:rsidRPr="00A61D6E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A61D6E" w:rsidRPr="00A61D6E" w:rsidTr="009F755A">
        <w:tc>
          <w:tcPr>
            <w:tcW w:w="4110" w:type="dxa"/>
          </w:tcPr>
          <w:p w:rsidR="00A61D6E" w:rsidRPr="00A61D6E" w:rsidRDefault="00A61D6E" w:rsidP="009F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D6E">
              <w:rPr>
                <w:rFonts w:ascii="Times New Roman" w:hAnsi="Times New Roman" w:cs="Times New Roman"/>
              </w:rPr>
              <w:t>Председатель комиссии</w:t>
            </w:r>
          </w:p>
        </w:tc>
        <w:tc>
          <w:tcPr>
            <w:tcW w:w="2978" w:type="dxa"/>
          </w:tcPr>
          <w:p w:rsidR="00A61D6E" w:rsidRPr="00A61D6E" w:rsidRDefault="00A61D6E" w:rsidP="009F755A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1D6E" w:rsidRPr="00A61D6E" w:rsidRDefault="00A61D6E" w:rsidP="009F755A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D6E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A61D6E" w:rsidRPr="00A61D6E" w:rsidRDefault="00A61D6E" w:rsidP="009F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D6E">
              <w:rPr>
                <w:rFonts w:ascii="Times New Roman" w:hAnsi="Times New Roman" w:cs="Times New Roman"/>
              </w:rPr>
              <w:t>Вилков С.М.</w:t>
            </w:r>
          </w:p>
        </w:tc>
      </w:tr>
      <w:tr w:rsidR="00A61D6E" w:rsidRPr="00A61D6E" w:rsidTr="009F755A">
        <w:tc>
          <w:tcPr>
            <w:tcW w:w="4110" w:type="dxa"/>
          </w:tcPr>
          <w:p w:rsidR="00A61D6E" w:rsidRPr="00A61D6E" w:rsidRDefault="00A61D6E" w:rsidP="009F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D6E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2978" w:type="dxa"/>
          </w:tcPr>
          <w:p w:rsidR="00A61D6E" w:rsidRPr="00A61D6E" w:rsidRDefault="00A61D6E" w:rsidP="009F755A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1D6E" w:rsidRPr="00A61D6E" w:rsidRDefault="00A61D6E" w:rsidP="009F755A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D6E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A61D6E" w:rsidRPr="00A61D6E" w:rsidRDefault="00A61D6E" w:rsidP="009F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D6E">
              <w:rPr>
                <w:rFonts w:ascii="Times New Roman" w:hAnsi="Times New Roman" w:cs="Times New Roman"/>
              </w:rPr>
              <w:t>Гончаров Р.Н.</w:t>
            </w:r>
          </w:p>
        </w:tc>
      </w:tr>
      <w:tr w:rsidR="00A61D6E" w:rsidRPr="00A61D6E" w:rsidTr="009F755A">
        <w:tc>
          <w:tcPr>
            <w:tcW w:w="4110" w:type="dxa"/>
          </w:tcPr>
          <w:p w:rsidR="00A61D6E" w:rsidRPr="00A61D6E" w:rsidRDefault="00A61D6E" w:rsidP="009F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D6E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2978" w:type="dxa"/>
          </w:tcPr>
          <w:p w:rsidR="00A61D6E" w:rsidRPr="00A61D6E" w:rsidRDefault="00A61D6E" w:rsidP="009F755A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1D6E" w:rsidRPr="00A61D6E" w:rsidRDefault="00A61D6E" w:rsidP="009F755A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D6E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A61D6E" w:rsidRPr="00A61D6E" w:rsidRDefault="00A61D6E" w:rsidP="009F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1D6E">
              <w:rPr>
                <w:rFonts w:ascii="Times New Roman" w:hAnsi="Times New Roman" w:cs="Times New Roman"/>
              </w:rPr>
              <w:t>Салыга</w:t>
            </w:r>
            <w:proofErr w:type="spellEnd"/>
            <w:r w:rsidRPr="00A61D6E">
              <w:rPr>
                <w:rFonts w:ascii="Times New Roman" w:hAnsi="Times New Roman" w:cs="Times New Roman"/>
              </w:rPr>
              <w:t xml:space="preserve"> О.И.</w:t>
            </w:r>
          </w:p>
        </w:tc>
      </w:tr>
      <w:tr w:rsidR="00A61D6E" w:rsidRPr="00A61D6E" w:rsidTr="009F755A">
        <w:tc>
          <w:tcPr>
            <w:tcW w:w="4110" w:type="dxa"/>
          </w:tcPr>
          <w:p w:rsidR="00A61D6E" w:rsidRPr="00A61D6E" w:rsidRDefault="00A61D6E" w:rsidP="009F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D6E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2978" w:type="dxa"/>
          </w:tcPr>
          <w:p w:rsidR="00A61D6E" w:rsidRPr="00A61D6E" w:rsidRDefault="00A61D6E" w:rsidP="009F755A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1D6E" w:rsidRPr="00A61D6E" w:rsidRDefault="00A61D6E" w:rsidP="009F755A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D6E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A61D6E" w:rsidRPr="00A61D6E" w:rsidRDefault="00A61D6E" w:rsidP="00A61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D6E">
              <w:rPr>
                <w:rFonts w:ascii="Times New Roman" w:hAnsi="Times New Roman" w:cs="Times New Roman"/>
              </w:rPr>
              <w:t>Рябов</w:t>
            </w:r>
            <w:r w:rsidRPr="00A61D6E">
              <w:rPr>
                <w:rFonts w:ascii="Times New Roman" w:hAnsi="Times New Roman" w:cs="Times New Roman"/>
              </w:rPr>
              <w:t xml:space="preserve"> </w:t>
            </w:r>
            <w:r w:rsidRPr="00A61D6E">
              <w:rPr>
                <w:rFonts w:ascii="Times New Roman" w:hAnsi="Times New Roman" w:cs="Times New Roman"/>
              </w:rPr>
              <w:t>О</w:t>
            </w:r>
            <w:r w:rsidRPr="00A61D6E">
              <w:rPr>
                <w:rFonts w:ascii="Times New Roman" w:hAnsi="Times New Roman" w:cs="Times New Roman"/>
              </w:rPr>
              <w:t>.</w:t>
            </w:r>
            <w:r w:rsidRPr="00A61D6E">
              <w:rPr>
                <w:rFonts w:ascii="Times New Roman" w:hAnsi="Times New Roman" w:cs="Times New Roman"/>
              </w:rPr>
              <w:t>В</w:t>
            </w:r>
            <w:r w:rsidRPr="00A61D6E">
              <w:rPr>
                <w:rFonts w:ascii="Times New Roman" w:hAnsi="Times New Roman" w:cs="Times New Roman"/>
              </w:rPr>
              <w:t>.</w:t>
            </w:r>
          </w:p>
        </w:tc>
      </w:tr>
      <w:tr w:rsidR="00A61D6E" w:rsidRPr="00A61D6E" w:rsidTr="009F755A">
        <w:tc>
          <w:tcPr>
            <w:tcW w:w="4110" w:type="dxa"/>
          </w:tcPr>
          <w:p w:rsidR="00A61D6E" w:rsidRPr="00A61D6E" w:rsidRDefault="00A61D6E" w:rsidP="00A61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D6E">
              <w:rPr>
                <w:rFonts w:ascii="Times New Roman" w:hAnsi="Times New Roman" w:cs="Times New Roman"/>
              </w:rPr>
              <w:t>Секретарь</w:t>
            </w:r>
          </w:p>
        </w:tc>
        <w:tc>
          <w:tcPr>
            <w:tcW w:w="2978" w:type="dxa"/>
          </w:tcPr>
          <w:p w:rsidR="00A61D6E" w:rsidRPr="00A61D6E" w:rsidRDefault="00A61D6E" w:rsidP="00A61D6E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1D6E" w:rsidRPr="00A61D6E" w:rsidRDefault="00A61D6E" w:rsidP="00A61D6E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D6E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A61D6E" w:rsidRPr="00A61D6E" w:rsidRDefault="00A61D6E" w:rsidP="00A61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D6E">
              <w:rPr>
                <w:rFonts w:ascii="Times New Roman" w:hAnsi="Times New Roman" w:cs="Times New Roman"/>
              </w:rPr>
              <w:t>Макарова М.А.</w:t>
            </w:r>
          </w:p>
        </w:tc>
      </w:tr>
    </w:tbl>
    <w:p w:rsidR="00A61D6E" w:rsidRPr="00A61D6E" w:rsidRDefault="00A61D6E" w:rsidP="00A61D6E">
      <w:pPr>
        <w:widowControl w:val="0"/>
        <w:spacing w:after="0" w:line="240" w:lineRule="auto"/>
        <w:ind w:hanging="56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A18EB" w:rsidRPr="00941E50" w:rsidRDefault="001A18EB">
      <w:pPr>
        <w:rPr>
          <w:rFonts w:ascii="Times New Roman" w:hAnsi="Times New Roman" w:cs="Times New Roman"/>
        </w:rPr>
      </w:pPr>
    </w:p>
    <w:sectPr w:rsidR="001A18EB" w:rsidRPr="00941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A66C2"/>
    <w:multiLevelType w:val="multilevel"/>
    <w:tmpl w:val="E5687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D711EE"/>
    <w:multiLevelType w:val="multilevel"/>
    <w:tmpl w:val="2FC86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707142"/>
    <w:multiLevelType w:val="multilevel"/>
    <w:tmpl w:val="6DA4B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752E76"/>
    <w:multiLevelType w:val="multilevel"/>
    <w:tmpl w:val="2160C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CE60CB"/>
    <w:multiLevelType w:val="multilevel"/>
    <w:tmpl w:val="36AAA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D6811BE"/>
    <w:multiLevelType w:val="multilevel"/>
    <w:tmpl w:val="9910A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4815C6"/>
    <w:multiLevelType w:val="multilevel"/>
    <w:tmpl w:val="E0000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3180742"/>
    <w:multiLevelType w:val="multilevel"/>
    <w:tmpl w:val="46D4B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B994AFF"/>
    <w:multiLevelType w:val="multilevel"/>
    <w:tmpl w:val="BBFAF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D752AFE"/>
    <w:multiLevelType w:val="multilevel"/>
    <w:tmpl w:val="25F0B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8E02E3B"/>
    <w:multiLevelType w:val="multilevel"/>
    <w:tmpl w:val="976CA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47F779F"/>
    <w:multiLevelType w:val="multilevel"/>
    <w:tmpl w:val="A90A8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86502EA"/>
    <w:multiLevelType w:val="multilevel"/>
    <w:tmpl w:val="D780D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BCA4963"/>
    <w:multiLevelType w:val="multilevel"/>
    <w:tmpl w:val="433A5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12"/>
  </w:num>
  <w:num w:numId="5">
    <w:abstractNumId w:val="4"/>
  </w:num>
  <w:num w:numId="6">
    <w:abstractNumId w:val="0"/>
  </w:num>
  <w:num w:numId="7">
    <w:abstractNumId w:val="11"/>
  </w:num>
  <w:num w:numId="8">
    <w:abstractNumId w:val="6"/>
  </w:num>
  <w:num w:numId="9">
    <w:abstractNumId w:val="3"/>
  </w:num>
  <w:num w:numId="10">
    <w:abstractNumId w:val="13"/>
  </w:num>
  <w:num w:numId="11">
    <w:abstractNumId w:val="7"/>
  </w:num>
  <w:num w:numId="12">
    <w:abstractNumId w:val="9"/>
  </w:num>
  <w:num w:numId="13">
    <w:abstractNumId w:val="1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30C"/>
    <w:rsid w:val="00056A88"/>
    <w:rsid w:val="00063AB8"/>
    <w:rsid w:val="00080092"/>
    <w:rsid w:val="00145149"/>
    <w:rsid w:val="001A18EB"/>
    <w:rsid w:val="001D0E43"/>
    <w:rsid w:val="00272546"/>
    <w:rsid w:val="003C5153"/>
    <w:rsid w:val="003E1E6F"/>
    <w:rsid w:val="00406B87"/>
    <w:rsid w:val="004E730C"/>
    <w:rsid w:val="005118B2"/>
    <w:rsid w:val="005827C1"/>
    <w:rsid w:val="005A389F"/>
    <w:rsid w:val="00774BCF"/>
    <w:rsid w:val="00941E50"/>
    <w:rsid w:val="00A61D6E"/>
    <w:rsid w:val="00C2214C"/>
    <w:rsid w:val="00C745B0"/>
    <w:rsid w:val="00CB29F8"/>
    <w:rsid w:val="00D05D13"/>
    <w:rsid w:val="00E07698"/>
    <w:rsid w:val="00EE1E17"/>
    <w:rsid w:val="00FD1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1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18E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45149"/>
    <w:pPr>
      <w:suppressAutoHyphens/>
      <w:ind w:left="720"/>
      <w:contextualSpacing/>
    </w:pPr>
  </w:style>
  <w:style w:type="table" w:styleId="a6">
    <w:name w:val="Table Grid"/>
    <w:basedOn w:val="a1"/>
    <w:uiPriority w:val="59"/>
    <w:rsid w:val="00145149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1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18E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45149"/>
    <w:pPr>
      <w:suppressAutoHyphens/>
      <w:ind w:left="720"/>
      <w:contextualSpacing/>
    </w:pPr>
  </w:style>
  <w:style w:type="table" w:styleId="a6">
    <w:name w:val="Table Grid"/>
    <w:basedOn w:val="a1"/>
    <w:uiPriority w:val="59"/>
    <w:rsid w:val="00145149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21BE0-7C02-4F81-BDCB-2958A94E7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19</cp:revision>
  <cp:lastPrinted>2025-03-11T05:37:00Z</cp:lastPrinted>
  <dcterms:created xsi:type="dcterms:W3CDTF">2023-02-14T07:25:00Z</dcterms:created>
  <dcterms:modified xsi:type="dcterms:W3CDTF">2025-07-08T09:40:00Z</dcterms:modified>
</cp:coreProperties>
</file>